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66"/>
        <w:gridCol w:w="2379"/>
        <w:gridCol w:w="2383"/>
      </w:tblGrid>
      <w:tr w:rsidR="00B647E7" w:rsidTr="00D44E59">
        <w:tc>
          <w:tcPr>
            <w:tcW w:w="2943" w:type="dxa"/>
          </w:tcPr>
          <w:p w:rsidR="00B647E7" w:rsidRPr="00B647E7" w:rsidRDefault="00B647E7" w:rsidP="00B647E7">
            <w:pPr>
              <w:rPr>
                <w:b/>
              </w:rPr>
            </w:pPr>
            <w:r w:rsidRPr="00B647E7">
              <w:rPr>
                <w:b/>
              </w:rPr>
              <w:t xml:space="preserve">Санаторий, </w:t>
            </w:r>
            <w:r>
              <w:rPr>
                <w:b/>
              </w:rPr>
              <w:t>о</w:t>
            </w:r>
            <w:r w:rsidRPr="00B647E7">
              <w:rPr>
                <w:b/>
              </w:rPr>
              <w:t>бласть</w:t>
            </w:r>
          </w:p>
        </w:tc>
        <w:tc>
          <w:tcPr>
            <w:tcW w:w="1866" w:type="dxa"/>
          </w:tcPr>
          <w:p w:rsidR="00B647E7" w:rsidRPr="00B647E7" w:rsidRDefault="00B647E7">
            <w:pPr>
              <w:rPr>
                <w:b/>
              </w:rPr>
            </w:pPr>
            <w:r w:rsidRPr="00B647E7">
              <w:rPr>
                <w:b/>
                <w:lang w:val="en-US"/>
              </w:rPr>
              <w:t xml:space="preserve">% </w:t>
            </w:r>
            <w:r w:rsidRPr="00B647E7">
              <w:rPr>
                <w:b/>
              </w:rPr>
              <w:t>скидки на профсоюзную путевку</w:t>
            </w:r>
          </w:p>
        </w:tc>
        <w:tc>
          <w:tcPr>
            <w:tcW w:w="2379" w:type="dxa"/>
          </w:tcPr>
          <w:p w:rsidR="00B647E7" w:rsidRPr="00B647E7" w:rsidRDefault="00B647E7">
            <w:pPr>
              <w:rPr>
                <w:b/>
              </w:rPr>
            </w:pPr>
            <w:r w:rsidRPr="00B647E7">
              <w:rPr>
                <w:b/>
              </w:rPr>
              <w:t>Стоимость на 1 человека в сутки в 2х местном номере</w:t>
            </w:r>
            <w:r>
              <w:rPr>
                <w:b/>
              </w:rPr>
              <w:t xml:space="preserve"> на 2022 год</w:t>
            </w:r>
            <w:r w:rsidR="00911BE1">
              <w:rPr>
                <w:b/>
              </w:rPr>
              <w:t xml:space="preserve"> с лечением</w:t>
            </w:r>
          </w:p>
        </w:tc>
        <w:tc>
          <w:tcPr>
            <w:tcW w:w="2383" w:type="dxa"/>
          </w:tcPr>
          <w:p w:rsidR="00B647E7" w:rsidRDefault="00B647E7"/>
        </w:tc>
      </w:tr>
      <w:tr w:rsidR="00B647E7" w:rsidTr="00D44E59">
        <w:tc>
          <w:tcPr>
            <w:tcW w:w="2943" w:type="dxa"/>
          </w:tcPr>
          <w:p w:rsidR="00B647E7" w:rsidRDefault="00B647E7">
            <w:r>
              <w:t>Санаторий Красный Холм, Ярославская область</w:t>
            </w:r>
          </w:p>
          <w:p w:rsidR="00B647E7" w:rsidRDefault="00B647E7"/>
        </w:tc>
        <w:tc>
          <w:tcPr>
            <w:tcW w:w="1866" w:type="dxa"/>
          </w:tcPr>
          <w:p w:rsidR="00B647E7" w:rsidRDefault="00B647E7" w:rsidP="00B647E7">
            <w:pPr>
              <w:jc w:val="center"/>
            </w:pPr>
            <w:r>
              <w:t>10%</w:t>
            </w:r>
          </w:p>
        </w:tc>
        <w:tc>
          <w:tcPr>
            <w:tcW w:w="2379" w:type="dxa"/>
          </w:tcPr>
          <w:p w:rsidR="00B647E7" w:rsidRDefault="00B647E7" w:rsidP="00453B7A">
            <w:r>
              <w:t>С лечением- 3105 руб.</w:t>
            </w:r>
          </w:p>
          <w:p w:rsidR="00B647E7" w:rsidRDefault="00B647E7" w:rsidP="00453B7A">
            <w:r>
              <w:t>Б</w:t>
            </w:r>
            <w:r>
              <w:t>ез лечения- 2475 руб.</w:t>
            </w:r>
          </w:p>
        </w:tc>
        <w:tc>
          <w:tcPr>
            <w:tcW w:w="2383" w:type="dxa"/>
          </w:tcPr>
          <w:p w:rsidR="00B647E7" w:rsidRDefault="00B647E7">
            <w:r>
              <w:t>Скидка только взрослым на основное место</w:t>
            </w:r>
          </w:p>
        </w:tc>
      </w:tr>
      <w:tr w:rsidR="00B647E7" w:rsidTr="00D44E59">
        <w:tc>
          <w:tcPr>
            <w:tcW w:w="2943" w:type="dxa"/>
          </w:tcPr>
          <w:p w:rsidR="00B647E7" w:rsidRDefault="00B647E7" w:rsidP="00453B7A">
            <w:r>
              <w:t xml:space="preserve">Санаторий-профилакторий Сосновый бор, г. Ялуторовск, </w:t>
            </w:r>
            <w:proofErr w:type="gramStart"/>
            <w:r>
              <w:t>Тюменская</w:t>
            </w:r>
            <w:proofErr w:type="gramEnd"/>
            <w:r>
              <w:t xml:space="preserve"> обл.</w:t>
            </w:r>
          </w:p>
          <w:p w:rsidR="00B647E7" w:rsidRDefault="00B647E7" w:rsidP="00453B7A"/>
        </w:tc>
        <w:tc>
          <w:tcPr>
            <w:tcW w:w="1866" w:type="dxa"/>
          </w:tcPr>
          <w:p w:rsidR="00B647E7" w:rsidRDefault="00B647E7" w:rsidP="00B647E7">
            <w:pPr>
              <w:jc w:val="center"/>
            </w:pPr>
            <w:r>
              <w:t>15%</w:t>
            </w:r>
          </w:p>
        </w:tc>
        <w:tc>
          <w:tcPr>
            <w:tcW w:w="2379" w:type="dxa"/>
          </w:tcPr>
          <w:p w:rsidR="00B647E7" w:rsidRDefault="00B647E7" w:rsidP="00B647E7">
            <w:r>
              <w:t xml:space="preserve">С лечением от 3000 </w:t>
            </w:r>
            <w:r>
              <w:t xml:space="preserve"> руб.</w:t>
            </w:r>
          </w:p>
        </w:tc>
        <w:tc>
          <w:tcPr>
            <w:tcW w:w="2383" w:type="dxa"/>
          </w:tcPr>
          <w:p w:rsidR="00B647E7" w:rsidRDefault="00B647E7"/>
        </w:tc>
      </w:tr>
      <w:tr w:rsidR="00B647E7" w:rsidTr="00D44E59">
        <w:tc>
          <w:tcPr>
            <w:tcW w:w="2943" w:type="dxa"/>
          </w:tcPr>
          <w:p w:rsidR="00B647E7" w:rsidRDefault="00B647E7">
            <w:r>
              <w:t>Санаторий Солотча, Рязанская область</w:t>
            </w:r>
          </w:p>
        </w:tc>
        <w:tc>
          <w:tcPr>
            <w:tcW w:w="1866" w:type="dxa"/>
          </w:tcPr>
          <w:p w:rsidR="00B647E7" w:rsidRDefault="00B647E7" w:rsidP="00B647E7">
            <w:pPr>
              <w:jc w:val="center"/>
            </w:pPr>
            <w:r>
              <w:t>20%</w:t>
            </w:r>
          </w:p>
        </w:tc>
        <w:tc>
          <w:tcPr>
            <w:tcW w:w="2379" w:type="dxa"/>
          </w:tcPr>
          <w:p w:rsidR="00B647E7" w:rsidRDefault="00B647E7">
            <w:r>
              <w:t>От 2400 руб.</w:t>
            </w:r>
          </w:p>
        </w:tc>
        <w:tc>
          <w:tcPr>
            <w:tcW w:w="2383" w:type="dxa"/>
          </w:tcPr>
          <w:p w:rsidR="00B647E7" w:rsidRDefault="00B647E7">
            <w:r>
              <w:t>Цен с 10.06.-22.08.22г. пока нет</w:t>
            </w:r>
          </w:p>
        </w:tc>
      </w:tr>
      <w:tr w:rsidR="00B647E7" w:rsidTr="00D44E59">
        <w:tc>
          <w:tcPr>
            <w:tcW w:w="2943" w:type="dxa"/>
          </w:tcPr>
          <w:p w:rsidR="00B647E7" w:rsidRDefault="00B647E7" w:rsidP="00B647E7">
            <w:r>
              <w:t>Санаторий С</w:t>
            </w:r>
            <w:r>
              <w:t>тариц</w:t>
            </w:r>
            <w:r>
              <w:t>а, Рязанская область</w:t>
            </w:r>
          </w:p>
        </w:tc>
        <w:tc>
          <w:tcPr>
            <w:tcW w:w="1866" w:type="dxa"/>
          </w:tcPr>
          <w:p w:rsidR="00B647E7" w:rsidRDefault="00B647E7" w:rsidP="00B647E7">
            <w:pPr>
              <w:jc w:val="center"/>
            </w:pPr>
            <w:r>
              <w:t>13%</w:t>
            </w:r>
          </w:p>
        </w:tc>
        <w:tc>
          <w:tcPr>
            <w:tcW w:w="2379" w:type="dxa"/>
          </w:tcPr>
          <w:p w:rsidR="00B647E7" w:rsidRDefault="00B647E7">
            <w:r>
              <w:t>По 31.05 от 2484 руб.</w:t>
            </w:r>
          </w:p>
          <w:p w:rsidR="00911BE1" w:rsidRDefault="00911BE1">
            <w:r>
              <w:t>Лето от 2949 руб.</w:t>
            </w:r>
          </w:p>
        </w:tc>
        <w:tc>
          <w:tcPr>
            <w:tcW w:w="2383" w:type="dxa"/>
          </w:tcPr>
          <w:p w:rsidR="00B647E7" w:rsidRDefault="00911BE1">
            <w:r>
              <w:t>Это цена по заказному меню. Есть шведский стол</w:t>
            </w:r>
          </w:p>
        </w:tc>
      </w:tr>
      <w:tr w:rsidR="00B647E7" w:rsidTr="00D44E59">
        <w:tc>
          <w:tcPr>
            <w:tcW w:w="2943" w:type="dxa"/>
          </w:tcPr>
          <w:p w:rsidR="00B647E7" w:rsidRDefault="00B647E7" w:rsidP="00911BE1">
            <w:r>
              <w:t xml:space="preserve">Санаторий </w:t>
            </w:r>
            <w:proofErr w:type="spellStart"/>
            <w:r w:rsidR="00911BE1">
              <w:t>Приока</w:t>
            </w:r>
            <w:proofErr w:type="spellEnd"/>
            <w:r>
              <w:t>, Рязанская область</w:t>
            </w:r>
          </w:p>
        </w:tc>
        <w:tc>
          <w:tcPr>
            <w:tcW w:w="1866" w:type="dxa"/>
          </w:tcPr>
          <w:p w:rsidR="00B647E7" w:rsidRDefault="00911BE1" w:rsidP="00911BE1">
            <w:pPr>
              <w:jc w:val="center"/>
            </w:pPr>
            <w:r>
              <w:t>15%</w:t>
            </w:r>
          </w:p>
        </w:tc>
        <w:tc>
          <w:tcPr>
            <w:tcW w:w="2379" w:type="dxa"/>
          </w:tcPr>
          <w:p w:rsidR="00B647E7" w:rsidRDefault="00911BE1">
            <w:r>
              <w:t>От 2295 руб.</w:t>
            </w:r>
          </w:p>
        </w:tc>
        <w:tc>
          <w:tcPr>
            <w:tcW w:w="2383" w:type="dxa"/>
          </w:tcPr>
          <w:p w:rsidR="00B647E7" w:rsidRDefault="00911BE1">
            <w:r>
              <w:t>Круглый год цены одинаковые</w:t>
            </w:r>
          </w:p>
        </w:tc>
      </w:tr>
      <w:tr w:rsidR="00911BE1" w:rsidTr="00D44E59">
        <w:tc>
          <w:tcPr>
            <w:tcW w:w="2943" w:type="dxa"/>
          </w:tcPr>
          <w:p w:rsidR="00911BE1" w:rsidRDefault="00911BE1">
            <w:r>
              <w:t>Санаторий Чувашия</w:t>
            </w:r>
          </w:p>
          <w:p w:rsidR="00911BE1" w:rsidRDefault="00911BE1">
            <w:r>
              <w:t>Чувашия</w:t>
            </w:r>
          </w:p>
        </w:tc>
        <w:tc>
          <w:tcPr>
            <w:tcW w:w="1866" w:type="dxa"/>
          </w:tcPr>
          <w:p w:rsidR="00911BE1" w:rsidRDefault="00911BE1" w:rsidP="00911BE1">
            <w:pPr>
              <w:jc w:val="center"/>
            </w:pPr>
            <w:r>
              <w:t>10%</w:t>
            </w:r>
          </w:p>
        </w:tc>
        <w:tc>
          <w:tcPr>
            <w:tcW w:w="2379" w:type="dxa"/>
          </w:tcPr>
          <w:p w:rsidR="00911BE1" w:rsidRDefault="00911BE1">
            <w:r>
              <w:t>От 3330 руб.</w:t>
            </w:r>
          </w:p>
        </w:tc>
        <w:tc>
          <w:tcPr>
            <w:tcW w:w="2383" w:type="dxa"/>
          </w:tcPr>
          <w:p w:rsidR="00911BE1" w:rsidRDefault="00911BE1" w:rsidP="00453B7A">
            <w:r>
              <w:t>Круглый год цены одинаковые</w:t>
            </w:r>
          </w:p>
        </w:tc>
      </w:tr>
      <w:tr w:rsidR="00911BE1" w:rsidTr="00D44E59">
        <w:tc>
          <w:tcPr>
            <w:tcW w:w="2943" w:type="dxa"/>
          </w:tcPr>
          <w:p w:rsidR="00911BE1" w:rsidRDefault="00911BE1">
            <w:r>
              <w:t xml:space="preserve">Курорт </w:t>
            </w:r>
            <w:proofErr w:type="spellStart"/>
            <w:r>
              <w:t>Армхи</w:t>
            </w:r>
            <w:proofErr w:type="spellEnd"/>
          </w:p>
          <w:p w:rsidR="00911BE1" w:rsidRDefault="00911BE1">
            <w:r>
              <w:t>Ингушетия</w:t>
            </w:r>
          </w:p>
        </w:tc>
        <w:tc>
          <w:tcPr>
            <w:tcW w:w="1866" w:type="dxa"/>
          </w:tcPr>
          <w:p w:rsidR="00911BE1" w:rsidRDefault="00911BE1" w:rsidP="00911BE1">
            <w:pPr>
              <w:jc w:val="center"/>
            </w:pPr>
            <w:r>
              <w:t>15%</w:t>
            </w:r>
          </w:p>
        </w:tc>
        <w:tc>
          <w:tcPr>
            <w:tcW w:w="2379" w:type="dxa"/>
          </w:tcPr>
          <w:p w:rsidR="00911BE1" w:rsidRDefault="00911BE1">
            <w:r>
              <w:t xml:space="preserve">От 3358 руб. </w:t>
            </w:r>
          </w:p>
        </w:tc>
        <w:tc>
          <w:tcPr>
            <w:tcW w:w="2383" w:type="dxa"/>
          </w:tcPr>
          <w:p w:rsidR="00911BE1" w:rsidRDefault="00911BE1">
            <w:r>
              <w:t>Горнолыжный курорт</w:t>
            </w:r>
          </w:p>
        </w:tc>
      </w:tr>
      <w:tr w:rsidR="00911BE1" w:rsidTr="00D44E59">
        <w:tc>
          <w:tcPr>
            <w:tcW w:w="2943" w:type="dxa"/>
          </w:tcPr>
          <w:p w:rsidR="00911BE1" w:rsidRDefault="00911BE1">
            <w:r>
              <w:t xml:space="preserve">Санаторий </w:t>
            </w:r>
            <w:proofErr w:type="spellStart"/>
            <w:r>
              <w:t>Краинка</w:t>
            </w:r>
            <w:proofErr w:type="spellEnd"/>
          </w:p>
          <w:p w:rsidR="00911BE1" w:rsidRDefault="00911BE1">
            <w:r>
              <w:t>Тульская обл.</w:t>
            </w:r>
          </w:p>
        </w:tc>
        <w:tc>
          <w:tcPr>
            <w:tcW w:w="1866" w:type="dxa"/>
          </w:tcPr>
          <w:p w:rsidR="00911BE1" w:rsidRDefault="00911BE1" w:rsidP="00911BE1">
            <w:pPr>
              <w:jc w:val="center"/>
            </w:pPr>
            <w:r>
              <w:t>20%</w:t>
            </w:r>
          </w:p>
        </w:tc>
        <w:tc>
          <w:tcPr>
            <w:tcW w:w="2379" w:type="dxa"/>
          </w:tcPr>
          <w:p w:rsidR="00911BE1" w:rsidRDefault="00911BE1">
            <w:r>
              <w:t>От 1620 руб. с лечением</w:t>
            </w:r>
          </w:p>
          <w:p w:rsidR="00911BE1" w:rsidRDefault="00911BE1">
            <w:r>
              <w:t>От 1440 руб. без лечения</w:t>
            </w:r>
          </w:p>
        </w:tc>
        <w:tc>
          <w:tcPr>
            <w:tcW w:w="2383" w:type="dxa"/>
          </w:tcPr>
          <w:p w:rsidR="00911BE1" w:rsidRDefault="00911BE1"/>
        </w:tc>
      </w:tr>
      <w:tr w:rsidR="00911BE1" w:rsidTr="00D44E59">
        <w:tc>
          <w:tcPr>
            <w:tcW w:w="2943" w:type="dxa"/>
          </w:tcPr>
          <w:p w:rsidR="00911BE1" w:rsidRDefault="00D44E59">
            <w:r>
              <w:t>Санаторий «Березовая роща»</w:t>
            </w:r>
          </w:p>
          <w:p w:rsidR="00D44E59" w:rsidRDefault="00D44E59">
            <w:proofErr w:type="spellStart"/>
            <w:r>
              <w:t>Пензинская</w:t>
            </w:r>
            <w:proofErr w:type="spellEnd"/>
            <w:r>
              <w:t xml:space="preserve"> обл.</w:t>
            </w:r>
          </w:p>
        </w:tc>
        <w:tc>
          <w:tcPr>
            <w:tcW w:w="1866" w:type="dxa"/>
          </w:tcPr>
          <w:p w:rsidR="00911BE1" w:rsidRDefault="00D44E59" w:rsidP="00D44E59">
            <w:pPr>
              <w:jc w:val="center"/>
            </w:pPr>
            <w:r>
              <w:t>20%</w:t>
            </w:r>
          </w:p>
        </w:tc>
        <w:tc>
          <w:tcPr>
            <w:tcW w:w="2379" w:type="dxa"/>
          </w:tcPr>
          <w:p w:rsidR="00911BE1" w:rsidRDefault="00D44E59">
            <w:r>
              <w:t>С 01.06.-30.09.22г.</w:t>
            </w:r>
          </w:p>
          <w:p w:rsidR="00D44E59" w:rsidRDefault="00D44E59">
            <w:r>
              <w:t>От 1840 руб.</w:t>
            </w:r>
          </w:p>
        </w:tc>
        <w:tc>
          <w:tcPr>
            <w:tcW w:w="2383" w:type="dxa"/>
          </w:tcPr>
          <w:p w:rsidR="00911BE1" w:rsidRDefault="00911BE1"/>
        </w:tc>
      </w:tr>
      <w:tr w:rsidR="00911BE1" w:rsidTr="00D44E59">
        <w:tc>
          <w:tcPr>
            <w:tcW w:w="2943" w:type="dxa"/>
          </w:tcPr>
          <w:p w:rsidR="00911BE1" w:rsidRDefault="00D44E59">
            <w:r>
              <w:t>Пансионат Волна</w:t>
            </w:r>
          </w:p>
          <w:p w:rsidR="00D44E59" w:rsidRDefault="00D44E59">
            <w:r>
              <w:t>Калининградская обл.</w:t>
            </w:r>
          </w:p>
        </w:tc>
        <w:tc>
          <w:tcPr>
            <w:tcW w:w="1866" w:type="dxa"/>
          </w:tcPr>
          <w:p w:rsidR="00D44E59" w:rsidRDefault="00D44E59" w:rsidP="00D44E5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Скидка </w:t>
            </w:r>
          </w:p>
          <w:p w:rsidR="00911BE1" w:rsidRDefault="00D44E59" w:rsidP="00D44E59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составляет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на период 01.01. - 30.04. и 01.10. -31.12.- 20%; на период 01.05.-30.09.- 10%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379" w:type="dxa"/>
          </w:tcPr>
          <w:p w:rsidR="00911BE1" w:rsidRDefault="00D44E59">
            <w:r>
              <w:t>От 2680 руб. с лечением</w:t>
            </w:r>
          </w:p>
          <w:p w:rsidR="00D44E59" w:rsidRDefault="00D44E59">
            <w:r>
              <w:t>От 2000 руб. без лечения</w:t>
            </w:r>
          </w:p>
        </w:tc>
        <w:tc>
          <w:tcPr>
            <w:tcW w:w="2383" w:type="dxa"/>
          </w:tcPr>
          <w:p w:rsidR="00911BE1" w:rsidRDefault="00D44E59">
            <w:r>
              <w:t xml:space="preserve">Цен с 01.05.-30.09.22г. нет. </w:t>
            </w:r>
            <w:proofErr w:type="gramStart"/>
            <w:r>
              <w:t>Возможно</w:t>
            </w:r>
            <w:proofErr w:type="gramEnd"/>
            <w:r>
              <w:t xml:space="preserve"> на эти даты пансионат не дает места.</w:t>
            </w:r>
          </w:p>
        </w:tc>
      </w:tr>
    </w:tbl>
    <w:p w:rsidR="0079091E" w:rsidRDefault="0079091E"/>
    <w:p w:rsidR="00D44E59" w:rsidRDefault="00D44E59"/>
    <w:p w:rsidR="00D44E59" w:rsidRPr="003E13ED" w:rsidRDefault="00D44E59" w:rsidP="00D44E59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D44E59" w:rsidRPr="003E13ED" w:rsidRDefault="00D44E59" w:rsidP="00D44E59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D44E59" w:rsidRPr="003E13ED" w:rsidRDefault="00D44E59" w:rsidP="00D44E59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D44E59" w:rsidRPr="00FD0775" w:rsidRDefault="00D44E59" w:rsidP="00D44E59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D44E59" w:rsidRDefault="00D44E59">
      <w:bookmarkStart w:id="0" w:name="_GoBack"/>
      <w:bookmarkEnd w:id="0"/>
    </w:p>
    <w:sectPr w:rsidR="00D4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E7"/>
    <w:rsid w:val="0079091E"/>
    <w:rsid w:val="00911BE1"/>
    <w:rsid w:val="00B647E7"/>
    <w:rsid w:val="00D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2021-12-03T11:57:00Z</dcterms:created>
  <dcterms:modified xsi:type="dcterms:W3CDTF">2021-12-03T12:43:00Z</dcterms:modified>
</cp:coreProperties>
</file>